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0F08" w:rsidRPr="004C0F71" w:rsidRDefault="004C0F71" w:rsidP="004C0F71">
      <w:pPr>
        <w:ind w:firstLine="422"/>
        <w:jc w:val="center"/>
        <w:rPr>
          <w:rFonts w:hint="eastAsia"/>
          <w:b/>
        </w:rPr>
      </w:pPr>
      <w:r w:rsidRPr="004C0F71">
        <w:rPr>
          <w:rFonts w:hint="eastAsia"/>
          <w:b/>
        </w:rPr>
        <w:t>探讨利用改性膨润土处理废水中染料的处理方法</w:t>
      </w:r>
    </w:p>
    <w:p w:rsidR="004C0F71" w:rsidRPr="004C0F71" w:rsidRDefault="004C0F71" w:rsidP="004C0F71">
      <w:pPr>
        <w:widowControl/>
        <w:spacing w:before="100" w:beforeAutospacing="1" w:after="100" w:afterAutospacing="1"/>
        <w:ind w:firstLineChars="0" w:firstLine="420"/>
        <w:jc w:val="left"/>
        <w:rPr>
          <w:rFonts w:ascii="宋体" w:eastAsia="宋体" w:hAnsi="宋体" w:cs="宋体"/>
          <w:kern w:val="0"/>
          <w:sz w:val="24"/>
          <w:szCs w:val="24"/>
        </w:rPr>
      </w:pPr>
      <w:r w:rsidRPr="004C0F71">
        <w:rPr>
          <w:rFonts w:ascii="宋体" w:eastAsia="宋体" w:hAnsi="宋体" w:cs="宋体"/>
          <w:kern w:val="0"/>
          <w:sz w:val="24"/>
          <w:szCs w:val="24"/>
        </w:rPr>
        <w:t>膨润土又称膨</w:t>
      </w:r>
      <w:proofErr w:type="gramStart"/>
      <w:r w:rsidRPr="004C0F71">
        <w:rPr>
          <w:rFonts w:ascii="宋体" w:eastAsia="宋体" w:hAnsi="宋体" w:cs="宋体"/>
          <w:kern w:val="0"/>
          <w:sz w:val="24"/>
          <w:szCs w:val="24"/>
        </w:rPr>
        <w:t>润岩或斑脱岩</w:t>
      </w:r>
      <w:proofErr w:type="gramEnd"/>
      <w:r w:rsidRPr="004C0F71">
        <w:rPr>
          <w:rFonts w:ascii="宋体" w:eastAsia="宋体" w:hAnsi="宋体" w:cs="宋体"/>
          <w:kern w:val="0"/>
          <w:sz w:val="24"/>
          <w:szCs w:val="24"/>
        </w:rPr>
        <w:t>，是以蒙脱石为主要成分的细粒硅酸盐黏土矿物，膨润土的性质主要取决于蒙脱石的性质。蒙脱石是一种层状结构、片状结晶的硅 酸盐黏土矿，其构成分子式为（Na，Ca）0.33（Al，Mg）2Si4O10（OH）2·nH2O，它由两层硅氧四面体夹一层铝氧八面体组成的2∶1 型晶体构成。蒙脱石八面体中的Al3+可被Mg2+、Na+等置换，四面体中的Si4+可被Al3+等置换，这就使得蒙脱石能形成永久性负电荷，从而具有 较强的离子交换性能，可吸附其他离子以保持电荷平衡。另外，膨润土较大的比表面积和良好的膨胀性也使其具有较强的吸附能力。但是天然膨润土表面通常存在一 层薄的水膜，限制了膨润土对疏水性有机物的有效吸附，因此，采用不同的改性方法对膨润土进行处理，并利用改性膨润土处理染料废水具有重要的研究意义。</w:t>
      </w:r>
    </w:p>
    <w:p w:rsidR="004C0F71" w:rsidRPr="004C0F71" w:rsidRDefault="004C0F71" w:rsidP="004C0F71">
      <w:pPr>
        <w:widowControl/>
        <w:spacing w:before="100" w:beforeAutospacing="1" w:after="100" w:afterAutospacing="1"/>
        <w:ind w:firstLineChars="0" w:firstLine="0"/>
        <w:jc w:val="left"/>
        <w:rPr>
          <w:rFonts w:ascii="宋体" w:eastAsia="宋体" w:hAnsi="宋体" w:cs="宋体"/>
          <w:kern w:val="0"/>
          <w:sz w:val="24"/>
          <w:szCs w:val="24"/>
        </w:rPr>
      </w:pPr>
      <w:r w:rsidRPr="004C0F71">
        <w:rPr>
          <w:rFonts w:ascii="宋体" w:eastAsia="宋体" w:hAnsi="宋体" w:cs="宋体"/>
          <w:kern w:val="0"/>
          <w:sz w:val="24"/>
          <w:szCs w:val="24"/>
        </w:rPr>
        <w:t xml:space="preserve">　</w:t>
      </w:r>
      <w:r w:rsidRPr="004C0F71">
        <w:rPr>
          <w:rFonts w:ascii="宋体" w:eastAsia="宋体" w:hAnsi="宋体" w:cs="宋体"/>
          <w:color w:val="FF0000"/>
          <w:kern w:val="0"/>
          <w:sz w:val="24"/>
          <w:szCs w:val="24"/>
        </w:rPr>
        <w:t xml:space="preserve">　1 天然膨润土的改性</w:t>
      </w:r>
    </w:p>
    <w:p w:rsidR="004C0F71" w:rsidRPr="004C0F71" w:rsidRDefault="004C0F71" w:rsidP="004C0F71">
      <w:pPr>
        <w:widowControl/>
        <w:spacing w:before="100" w:beforeAutospacing="1" w:after="100" w:afterAutospacing="1"/>
        <w:ind w:firstLineChars="0" w:firstLine="0"/>
        <w:jc w:val="left"/>
        <w:rPr>
          <w:rFonts w:ascii="宋体" w:eastAsia="宋体" w:hAnsi="宋体" w:cs="宋体"/>
          <w:kern w:val="0"/>
          <w:sz w:val="24"/>
          <w:szCs w:val="24"/>
        </w:rPr>
      </w:pPr>
      <w:r w:rsidRPr="004C0F71">
        <w:rPr>
          <w:rFonts w:ascii="宋体" w:eastAsia="宋体" w:hAnsi="宋体" w:cs="宋体"/>
          <w:kern w:val="0"/>
          <w:sz w:val="24"/>
          <w:szCs w:val="24"/>
        </w:rPr>
        <w:t xml:space="preserve">　　膨润土的改性方法主要包括活化法和添加改性剂法。其中活化法主要有酸活化法、高温焙烧法、微波活化法、盐活化法、氢化法、</w:t>
      </w:r>
      <w:proofErr w:type="gramStart"/>
      <w:r w:rsidRPr="004C0F71">
        <w:rPr>
          <w:rFonts w:ascii="宋体" w:eastAsia="宋体" w:hAnsi="宋体" w:cs="宋体"/>
          <w:kern w:val="0"/>
          <w:sz w:val="24"/>
          <w:szCs w:val="24"/>
        </w:rPr>
        <w:t>钠化法</w:t>
      </w:r>
      <w:proofErr w:type="gramEnd"/>
      <w:r w:rsidRPr="004C0F71">
        <w:rPr>
          <w:rFonts w:ascii="宋体" w:eastAsia="宋体" w:hAnsi="宋体" w:cs="宋体"/>
          <w:kern w:val="0"/>
          <w:sz w:val="24"/>
          <w:szCs w:val="24"/>
        </w:rPr>
        <w:t>、氧化法、还原法等，添加改性剂法主要有无机改性法、有机改性法和无机/有机复合改性法等。</w:t>
      </w:r>
    </w:p>
    <w:p w:rsidR="004C0F71" w:rsidRPr="004C0F71" w:rsidRDefault="004C0F71" w:rsidP="004C0F71">
      <w:pPr>
        <w:widowControl/>
        <w:spacing w:before="100" w:beforeAutospacing="1" w:after="100" w:afterAutospacing="1"/>
        <w:ind w:firstLineChars="0" w:firstLine="0"/>
        <w:jc w:val="left"/>
        <w:rPr>
          <w:rFonts w:ascii="宋体" w:eastAsia="宋体" w:hAnsi="宋体" w:cs="宋体"/>
          <w:kern w:val="0"/>
          <w:sz w:val="24"/>
          <w:szCs w:val="24"/>
        </w:rPr>
      </w:pPr>
      <w:r w:rsidRPr="004C0F71">
        <w:rPr>
          <w:rFonts w:ascii="宋体" w:eastAsia="宋体" w:hAnsi="宋体" w:cs="宋体"/>
          <w:kern w:val="0"/>
          <w:sz w:val="24"/>
          <w:szCs w:val="24"/>
        </w:rPr>
        <w:t xml:space="preserve">　　</w:t>
      </w:r>
      <w:r w:rsidRPr="004C0F71">
        <w:rPr>
          <w:rFonts w:ascii="宋体" w:eastAsia="宋体" w:hAnsi="宋体" w:cs="宋体"/>
          <w:color w:val="0000FF"/>
          <w:kern w:val="0"/>
          <w:sz w:val="24"/>
          <w:szCs w:val="24"/>
        </w:rPr>
        <w:t>1.1 活化法</w:t>
      </w:r>
    </w:p>
    <w:p w:rsidR="004C0F71" w:rsidRPr="004C0F71" w:rsidRDefault="004C0F71" w:rsidP="004C0F71">
      <w:pPr>
        <w:widowControl/>
        <w:spacing w:before="100" w:beforeAutospacing="1" w:after="100" w:afterAutospacing="1"/>
        <w:ind w:firstLineChars="0" w:firstLine="0"/>
        <w:jc w:val="left"/>
        <w:rPr>
          <w:rFonts w:ascii="宋体" w:eastAsia="宋体" w:hAnsi="宋体" w:cs="宋体"/>
          <w:kern w:val="0"/>
          <w:sz w:val="24"/>
          <w:szCs w:val="24"/>
        </w:rPr>
      </w:pPr>
      <w:r w:rsidRPr="004C0F71">
        <w:rPr>
          <w:rFonts w:ascii="宋体" w:eastAsia="宋体" w:hAnsi="宋体" w:cs="宋体"/>
          <w:kern w:val="0"/>
          <w:sz w:val="24"/>
          <w:szCs w:val="24"/>
        </w:rPr>
        <w:t xml:space="preserve">　　活化法指利用某种改性剂对膨润土进行活化，以提高膨润土的吸附性能。常用的活化法中，酸活化法、焙烧法和盐活化法以其操作简便的优点被广泛使用。</w:t>
      </w:r>
    </w:p>
    <w:p w:rsidR="004C0F71" w:rsidRPr="004C0F71" w:rsidRDefault="004C0F71" w:rsidP="004C0F71">
      <w:pPr>
        <w:widowControl/>
        <w:spacing w:before="100" w:beforeAutospacing="1" w:after="100" w:afterAutospacing="1"/>
        <w:ind w:firstLineChars="0" w:firstLine="0"/>
        <w:jc w:val="left"/>
        <w:rPr>
          <w:rFonts w:ascii="宋体" w:eastAsia="宋体" w:hAnsi="宋体" w:cs="宋体"/>
          <w:kern w:val="0"/>
          <w:sz w:val="24"/>
          <w:szCs w:val="24"/>
        </w:rPr>
      </w:pPr>
      <w:r w:rsidRPr="004C0F71">
        <w:rPr>
          <w:rFonts w:ascii="宋体" w:eastAsia="宋体" w:hAnsi="宋体" w:cs="宋体"/>
          <w:kern w:val="0"/>
          <w:sz w:val="24"/>
          <w:szCs w:val="24"/>
        </w:rPr>
        <w:t xml:space="preserve">　　1.1.1 酸活化法</w:t>
      </w:r>
    </w:p>
    <w:p w:rsidR="004C0F71" w:rsidRPr="004C0F71" w:rsidRDefault="004C0F71" w:rsidP="004C0F71">
      <w:pPr>
        <w:widowControl/>
        <w:spacing w:before="100" w:beforeAutospacing="1" w:after="100" w:afterAutospacing="1"/>
        <w:ind w:firstLineChars="0" w:firstLine="0"/>
        <w:jc w:val="left"/>
        <w:rPr>
          <w:rFonts w:ascii="宋体" w:eastAsia="宋体" w:hAnsi="宋体" w:cs="宋体"/>
          <w:kern w:val="0"/>
          <w:sz w:val="24"/>
          <w:szCs w:val="24"/>
        </w:rPr>
      </w:pPr>
      <w:r w:rsidRPr="004C0F71">
        <w:rPr>
          <w:rFonts w:ascii="宋体" w:eastAsia="宋体" w:hAnsi="宋体" w:cs="宋体"/>
          <w:kern w:val="0"/>
          <w:sz w:val="24"/>
          <w:szCs w:val="24"/>
        </w:rPr>
        <w:t xml:space="preserve">　 　酸活化法是利用硫酸、盐酸、硝酸、草酸等对膨润土进行活化。膨润土经酸活化后，层间的Na+、Mg2+等转化为可溶性盐类溶出，同时，膨润土结构通道中 的杂质也被溶解，从而增大了膨润土层间距、孔道容积，进而增强了其吸附性能。B. </w:t>
      </w:r>
      <w:proofErr w:type="spellStart"/>
      <w:r w:rsidRPr="004C0F71">
        <w:rPr>
          <w:rFonts w:ascii="宋体" w:eastAsia="宋体" w:hAnsi="宋体" w:cs="宋体"/>
          <w:kern w:val="0"/>
          <w:sz w:val="24"/>
          <w:szCs w:val="24"/>
        </w:rPr>
        <w:t>Benguella</w:t>
      </w:r>
      <w:proofErr w:type="spellEnd"/>
      <w:r w:rsidRPr="004C0F71">
        <w:rPr>
          <w:rFonts w:ascii="宋体" w:eastAsia="宋体" w:hAnsi="宋体" w:cs="宋体"/>
          <w:kern w:val="0"/>
          <w:sz w:val="24"/>
          <w:szCs w:val="24"/>
        </w:rPr>
        <w:t xml:space="preserve"> 等〔1〕用硫酸对天然膨润土进行活化，并利用改性后的膨润土吸附两种酸性染料，数据显示，经酸活化后，膨润土比表面积由23 m2/g 增大到56 m2/g。</w:t>
      </w:r>
    </w:p>
    <w:p w:rsidR="004C0F71" w:rsidRPr="004C0F71" w:rsidRDefault="004C0F71" w:rsidP="004C0F71">
      <w:pPr>
        <w:widowControl/>
        <w:spacing w:before="100" w:beforeAutospacing="1" w:after="100" w:afterAutospacing="1"/>
        <w:ind w:firstLineChars="0" w:firstLine="0"/>
        <w:jc w:val="left"/>
        <w:rPr>
          <w:rFonts w:ascii="宋体" w:eastAsia="宋体" w:hAnsi="宋体" w:cs="宋体"/>
          <w:kern w:val="0"/>
          <w:sz w:val="24"/>
          <w:szCs w:val="24"/>
        </w:rPr>
      </w:pPr>
      <w:r w:rsidRPr="004C0F71">
        <w:rPr>
          <w:rFonts w:ascii="宋体" w:eastAsia="宋体" w:hAnsi="宋体" w:cs="宋体"/>
          <w:kern w:val="0"/>
          <w:sz w:val="24"/>
          <w:szCs w:val="24"/>
        </w:rPr>
        <w:t xml:space="preserve">　　1.1.2 高温焙烧法</w:t>
      </w:r>
    </w:p>
    <w:p w:rsidR="004C0F71" w:rsidRPr="004C0F71" w:rsidRDefault="004C0F71" w:rsidP="004C0F71">
      <w:pPr>
        <w:widowControl/>
        <w:spacing w:before="100" w:beforeAutospacing="1" w:after="100" w:afterAutospacing="1"/>
        <w:ind w:firstLineChars="0" w:firstLine="0"/>
        <w:jc w:val="left"/>
        <w:rPr>
          <w:rFonts w:ascii="宋体" w:eastAsia="宋体" w:hAnsi="宋体" w:cs="宋体"/>
          <w:kern w:val="0"/>
          <w:sz w:val="24"/>
          <w:szCs w:val="24"/>
        </w:rPr>
      </w:pPr>
      <w:r w:rsidRPr="004C0F71">
        <w:rPr>
          <w:rFonts w:ascii="宋体" w:eastAsia="宋体" w:hAnsi="宋体" w:cs="宋体"/>
          <w:kern w:val="0"/>
          <w:sz w:val="24"/>
          <w:szCs w:val="24"/>
        </w:rPr>
        <w:t xml:space="preserve">　　高温焙烧法主要是将膨润土在一定的温度下焙烧一段时间，使其失去表面水、吸附水和 结合水，从而减少膨润土水膜对污染物的吸附阻力，进而提高膨润土的吸附性能。赵大传等〔2〕将膨润土在马弗炉内以30 ℃/min 的速率升至一定温度后焙烧2 h，并利用焙烧膨润土处理活性翠蓝KN-G 染料模拟废水，实验发现当焙烧温度为450 ℃时，膨润土的表面水及空隙中的一些杂质已基本除去，此时膨润土的吸附性能达到最佳。</w:t>
      </w:r>
    </w:p>
    <w:p w:rsidR="004C0F71" w:rsidRPr="004C0F71" w:rsidRDefault="004C0F71" w:rsidP="004C0F71">
      <w:pPr>
        <w:widowControl/>
        <w:spacing w:before="100" w:beforeAutospacing="1" w:after="100" w:afterAutospacing="1"/>
        <w:ind w:firstLineChars="0" w:firstLine="0"/>
        <w:jc w:val="left"/>
        <w:rPr>
          <w:rFonts w:ascii="宋体" w:eastAsia="宋体" w:hAnsi="宋体" w:cs="宋体"/>
          <w:kern w:val="0"/>
          <w:sz w:val="24"/>
          <w:szCs w:val="24"/>
        </w:rPr>
      </w:pPr>
      <w:r w:rsidRPr="004C0F71">
        <w:rPr>
          <w:rFonts w:ascii="宋体" w:eastAsia="宋体" w:hAnsi="宋体" w:cs="宋体"/>
          <w:kern w:val="0"/>
          <w:sz w:val="24"/>
          <w:szCs w:val="24"/>
        </w:rPr>
        <w:t xml:space="preserve">　　1.1.3 盐活化法</w:t>
      </w:r>
    </w:p>
    <w:p w:rsidR="004C0F71" w:rsidRPr="004C0F71" w:rsidRDefault="004C0F71" w:rsidP="004C0F71">
      <w:pPr>
        <w:widowControl/>
        <w:spacing w:before="100" w:beforeAutospacing="1" w:after="100" w:afterAutospacing="1"/>
        <w:ind w:firstLineChars="0" w:firstLine="0"/>
        <w:jc w:val="left"/>
        <w:rPr>
          <w:rFonts w:ascii="宋体" w:eastAsia="宋体" w:hAnsi="宋体" w:cs="宋体"/>
          <w:kern w:val="0"/>
          <w:sz w:val="24"/>
          <w:szCs w:val="24"/>
        </w:rPr>
      </w:pPr>
      <w:r w:rsidRPr="004C0F71">
        <w:rPr>
          <w:rFonts w:ascii="宋体" w:eastAsia="宋体" w:hAnsi="宋体" w:cs="宋体"/>
          <w:kern w:val="0"/>
          <w:sz w:val="24"/>
          <w:szCs w:val="24"/>
        </w:rPr>
        <w:lastRenderedPageBreak/>
        <w:t xml:space="preserve">　　盐活化法 是将膨润土置于钠、镁、铝、铜、铁、锌等卤化物、硝酸盐溶液中，通过搅拌、过滤、洗涤、烘干等处理，制得盐改性膨润土。这些金属离子与膨润土层间硅氧四面 体的负电荷结合而使得膨润土层间阳离子具有可交换性。E. </w:t>
      </w:r>
      <w:proofErr w:type="spellStart"/>
      <w:r w:rsidRPr="004C0F71">
        <w:rPr>
          <w:rFonts w:ascii="宋体" w:eastAsia="宋体" w:hAnsi="宋体" w:cs="宋体"/>
          <w:kern w:val="0"/>
          <w:sz w:val="24"/>
          <w:szCs w:val="24"/>
        </w:rPr>
        <w:t>Eren</w:t>
      </w:r>
      <w:proofErr w:type="spellEnd"/>
      <w:r w:rsidRPr="004C0F71">
        <w:rPr>
          <w:rFonts w:ascii="宋体" w:eastAsia="宋体" w:hAnsi="宋体" w:cs="宋体"/>
          <w:kern w:val="0"/>
          <w:sz w:val="24"/>
          <w:szCs w:val="24"/>
        </w:rPr>
        <w:t xml:space="preserve"> 等〔3〕用Ni2+、Co2+、Zn2+对膨润土进行改性，结果表明，金属阳离子进入到膨润土层间，使得层间孔隙直径增大，离子可交换性增强；另外，在层 间溶剂的作用下，膨润土片状晶体剥离、分散成更薄的单晶片，增大了膨润土比表面积。</w:t>
      </w:r>
      <w:proofErr w:type="gramStart"/>
      <w:r w:rsidRPr="004C0F71">
        <w:rPr>
          <w:rFonts w:ascii="宋体" w:eastAsia="宋体" w:hAnsi="宋体" w:cs="宋体"/>
          <w:kern w:val="0"/>
          <w:sz w:val="24"/>
          <w:szCs w:val="24"/>
        </w:rPr>
        <w:t>何冰月等</w:t>
      </w:r>
      <w:proofErr w:type="gramEnd"/>
      <w:r w:rsidRPr="004C0F71">
        <w:rPr>
          <w:rFonts w:ascii="宋体" w:eastAsia="宋体" w:hAnsi="宋体" w:cs="宋体"/>
          <w:kern w:val="0"/>
          <w:sz w:val="24"/>
          <w:szCs w:val="24"/>
        </w:rPr>
        <w:t>〔4〕采用硫酸铝和硝酸银对膨润土进行改性，制得Al-Ag 盐改性膨润土，并利用这种改性膨润土分别处理4 种染料废水。结果表明，Al-Ag盐改性膨润土颗粒具有大量结构复杂的微孔，其内外表面上含有许多催化性很强且能使染料分子转变为较小分子的铝离子</w:t>
      </w:r>
      <w:proofErr w:type="gramStart"/>
      <w:r w:rsidRPr="004C0F71">
        <w:rPr>
          <w:rFonts w:ascii="宋体" w:eastAsia="宋体" w:hAnsi="宋体" w:cs="宋体"/>
          <w:kern w:val="0"/>
          <w:sz w:val="24"/>
          <w:szCs w:val="24"/>
        </w:rPr>
        <w:t>和银原</w:t>
      </w:r>
      <w:proofErr w:type="gramEnd"/>
      <w:r w:rsidRPr="004C0F71">
        <w:rPr>
          <w:rFonts w:ascii="宋体" w:eastAsia="宋体" w:hAnsi="宋体" w:cs="宋体"/>
          <w:kern w:val="0"/>
          <w:sz w:val="24"/>
          <w:szCs w:val="24"/>
        </w:rPr>
        <w:t xml:space="preserve"> 子，这种改性膨润土不仅能吸附染料分子，还可催化降解染料分子。</w:t>
      </w:r>
    </w:p>
    <w:p w:rsidR="004C0F71" w:rsidRPr="004C0F71" w:rsidRDefault="004C0F71" w:rsidP="004C0F71">
      <w:pPr>
        <w:widowControl/>
        <w:spacing w:before="100" w:beforeAutospacing="1" w:after="100" w:afterAutospacing="1"/>
        <w:ind w:firstLineChars="0" w:firstLine="0"/>
        <w:jc w:val="left"/>
        <w:rPr>
          <w:rFonts w:ascii="宋体" w:eastAsia="宋体" w:hAnsi="宋体" w:cs="宋体"/>
          <w:kern w:val="0"/>
          <w:sz w:val="24"/>
          <w:szCs w:val="24"/>
        </w:rPr>
      </w:pPr>
      <w:r w:rsidRPr="004C0F71">
        <w:rPr>
          <w:rFonts w:ascii="宋体" w:eastAsia="宋体" w:hAnsi="宋体" w:cs="宋体"/>
          <w:kern w:val="0"/>
          <w:sz w:val="24"/>
          <w:szCs w:val="24"/>
        </w:rPr>
        <w:t xml:space="preserve">　</w:t>
      </w:r>
      <w:r w:rsidRPr="004C0F71">
        <w:rPr>
          <w:rFonts w:ascii="宋体" w:eastAsia="宋体" w:hAnsi="宋体" w:cs="宋体"/>
          <w:color w:val="0000FF"/>
          <w:kern w:val="0"/>
          <w:sz w:val="24"/>
          <w:szCs w:val="24"/>
        </w:rPr>
        <w:t xml:space="preserve">　1.2 添加改性剂法</w:t>
      </w:r>
    </w:p>
    <w:p w:rsidR="004C0F71" w:rsidRPr="004C0F71" w:rsidRDefault="004C0F71" w:rsidP="004C0F71">
      <w:pPr>
        <w:widowControl/>
        <w:spacing w:before="100" w:beforeAutospacing="1" w:after="100" w:afterAutospacing="1"/>
        <w:ind w:firstLineChars="0" w:firstLine="0"/>
        <w:jc w:val="left"/>
        <w:rPr>
          <w:rFonts w:ascii="宋体" w:eastAsia="宋体" w:hAnsi="宋体" w:cs="宋体"/>
          <w:kern w:val="0"/>
          <w:sz w:val="24"/>
          <w:szCs w:val="24"/>
        </w:rPr>
      </w:pPr>
      <w:r w:rsidRPr="004C0F71">
        <w:rPr>
          <w:rFonts w:ascii="宋体" w:eastAsia="宋体" w:hAnsi="宋体" w:cs="宋体"/>
          <w:kern w:val="0"/>
          <w:sz w:val="24"/>
          <w:szCs w:val="24"/>
        </w:rPr>
        <w:t xml:space="preserve">　　通过添加改性剂来对膨润土改性的方法，按改性剂的性质可分为无机改性法、有机改性法及无机/有机复合改性法。其中有机改性法是目前的研究热点，其改性后产品对印染废水的吸附效果也较好。</w:t>
      </w:r>
    </w:p>
    <w:p w:rsidR="004C0F71" w:rsidRPr="004C0F71" w:rsidRDefault="004C0F71" w:rsidP="004C0F71">
      <w:pPr>
        <w:widowControl/>
        <w:spacing w:before="100" w:beforeAutospacing="1" w:after="100" w:afterAutospacing="1"/>
        <w:ind w:firstLineChars="0" w:firstLine="0"/>
        <w:jc w:val="left"/>
        <w:rPr>
          <w:rFonts w:ascii="宋体" w:eastAsia="宋体" w:hAnsi="宋体" w:cs="宋体"/>
          <w:kern w:val="0"/>
          <w:sz w:val="24"/>
          <w:szCs w:val="24"/>
        </w:rPr>
      </w:pPr>
      <w:r w:rsidRPr="004C0F71">
        <w:rPr>
          <w:rFonts w:ascii="宋体" w:eastAsia="宋体" w:hAnsi="宋体" w:cs="宋体"/>
          <w:kern w:val="0"/>
          <w:sz w:val="24"/>
          <w:szCs w:val="24"/>
        </w:rPr>
        <w:t xml:space="preserve">　　1.2.1 无机改性法</w:t>
      </w:r>
    </w:p>
    <w:p w:rsidR="004C0F71" w:rsidRPr="004C0F71" w:rsidRDefault="004C0F71" w:rsidP="004C0F71">
      <w:pPr>
        <w:widowControl/>
        <w:spacing w:before="100" w:beforeAutospacing="1" w:after="100" w:afterAutospacing="1"/>
        <w:ind w:firstLineChars="0" w:firstLine="0"/>
        <w:jc w:val="left"/>
        <w:rPr>
          <w:rFonts w:ascii="宋体" w:eastAsia="宋体" w:hAnsi="宋体" w:cs="宋体"/>
          <w:kern w:val="0"/>
          <w:sz w:val="24"/>
          <w:szCs w:val="24"/>
        </w:rPr>
      </w:pPr>
      <w:r w:rsidRPr="004C0F71">
        <w:rPr>
          <w:rFonts w:ascii="宋体" w:eastAsia="宋体" w:hAnsi="宋体" w:cs="宋体"/>
          <w:kern w:val="0"/>
          <w:sz w:val="24"/>
          <w:szCs w:val="24"/>
        </w:rPr>
        <w:t xml:space="preserve">　 　无机改性法是指利用无机金属阳离子聚合物进入膨润土层间而制得改性膨润土的方法。无机改性膨润土也叫无机交联膨润土或</w:t>
      </w:r>
      <w:proofErr w:type="gramStart"/>
      <w:r w:rsidRPr="004C0F71">
        <w:rPr>
          <w:rFonts w:ascii="宋体" w:eastAsia="宋体" w:hAnsi="宋体" w:cs="宋体"/>
          <w:kern w:val="0"/>
          <w:sz w:val="24"/>
          <w:szCs w:val="24"/>
        </w:rPr>
        <w:t>无机柱撑膨润土</w:t>
      </w:r>
      <w:proofErr w:type="gramEnd"/>
      <w:r w:rsidRPr="004C0F71">
        <w:rPr>
          <w:rFonts w:ascii="宋体" w:eastAsia="宋体" w:hAnsi="宋体" w:cs="宋体"/>
          <w:kern w:val="0"/>
          <w:sz w:val="24"/>
          <w:szCs w:val="24"/>
        </w:rPr>
        <w:t>。天然膨润土经无机 改性后，层间距增大，比表面积也增大，其吸附性能得到极大的提高。</w:t>
      </w:r>
      <w:proofErr w:type="spellStart"/>
      <w:r w:rsidRPr="004C0F71">
        <w:rPr>
          <w:rFonts w:ascii="宋体" w:eastAsia="宋体" w:hAnsi="宋体" w:cs="宋体"/>
          <w:kern w:val="0"/>
          <w:sz w:val="24"/>
          <w:szCs w:val="24"/>
        </w:rPr>
        <w:t>Qinyan</w:t>
      </w:r>
      <w:proofErr w:type="spellEnd"/>
      <w:r w:rsidRPr="004C0F71">
        <w:rPr>
          <w:rFonts w:ascii="宋体" w:eastAsia="宋体" w:hAnsi="宋体" w:cs="宋体"/>
          <w:kern w:val="0"/>
          <w:sz w:val="24"/>
          <w:szCs w:val="24"/>
        </w:rPr>
        <w:t xml:space="preserve"> </w:t>
      </w:r>
      <w:proofErr w:type="spellStart"/>
      <w:r w:rsidRPr="004C0F71">
        <w:rPr>
          <w:rFonts w:ascii="宋体" w:eastAsia="宋体" w:hAnsi="宋体" w:cs="宋体"/>
          <w:kern w:val="0"/>
          <w:sz w:val="24"/>
          <w:szCs w:val="24"/>
        </w:rPr>
        <w:t>Yue</w:t>
      </w:r>
      <w:proofErr w:type="spellEnd"/>
      <w:r w:rsidRPr="004C0F71">
        <w:rPr>
          <w:rFonts w:ascii="宋体" w:eastAsia="宋体" w:hAnsi="宋体" w:cs="宋体"/>
          <w:kern w:val="0"/>
          <w:sz w:val="24"/>
          <w:szCs w:val="24"/>
        </w:rPr>
        <w:t>等〔5〕用聚环氧氯丙烷二甲铵阳离子聚合物对膨润土改性，制得阳离子聚合物改性膨润土，并利用其吸附分散型染料及活性染料，结果表明：阳离子聚合物 进入到膨润土层间并将其层间距扩大； 相比于天然膨润土，改性膨润土疏水性更强；膨润土经聚合物改性后，其表面带正电，有利于其吸附废水中阴离子型有机污染物。</w:t>
      </w:r>
    </w:p>
    <w:p w:rsidR="004C0F71" w:rsidRPr="004C0F71" w:rsidRDefault="004C0F71" w:rsidP="004C0F71">
      <w:pPr>
        <w:widowControl/>
        <w:spacing w:before="100" w:beforeAutospacing="1" w:after="100" w:afterAutospacing="1"/>
        <w:ind w:firstLineChars="0" w:firstLine="0"/>
        <w:jc w:val="left"/>
        <w:rPr>
          <w:rFonts w:ascii="宋体" w:eastAsia="宋体" w:hAnsi="宋体" w:cs="宋体"/>
          <w:kern w:val="0"/>
          <w:sz w:val="24"/>
          <w:szCs w:val="24"/>
        </w:rPr>
      </w:pPr>
      <w:r w:rsidRPr="004C0F71">
        <w:rPr>
          <w:rFonts w:ascii="宋体" w:eastAsia="宋体" w:hAnsi="宋体" w:cs="宋体"/>
          <w:kern w:val="0"/>
          <w:sz w:val="24"/>
          <w:szCs w:val="24"/>
        </w:rPr>
        <w:t xml:space="preserve">　　1.2.2 有机改性法</w:t>
      </w:r>
    </w:p>
    <w:p w:rsidR="004C0F71" w:rsidRPr="004C0F71" w:rsidRDefault="004C0F71" w:rsidP="004C0F71">
      <w:pPr>
        <w:widowControl/>
        <w:spacing w:before="100" w:beforeAutospacing="1" w:after="100" w:afterAutospacing="1"/>
        <w:ind w:firstLineChars="0" w:firstLine="0"/>
        <w:jc w:val="left"/>
        <w:rPr>
          <w:rFonts w:ascii="宋体" w:eastAsia="宋体" w:hAnsi="宋体" w:cs="宋体"/>
          <w:kern w:val="0"/>
          <w:sz w:val="24"/>
          <w:szCs w:val="24"/>
        </w:rPr>
      </w:pPr>
      <w:r w:rsidRPr="004C0F71">
        <w:rPr>
          <w:rFonts w:ascii="宋体" w:eastAsia="宋体" w:hAnsi="宋体" w:cs="宋体"/>
          <w:kern w:val="0"/>
          <w:sz w:val="24"/>
          <w:szCs w:val="24"/>
        </w:rPr>
        <w:t xml:space="preserve">　 　有机改性法指采用不同的有机季铵盐对膨润土进行改性的方法。有机季铵盐通过离子交换作用与膨润土钠或钙离子反应，从而将有机成分引入膨润土，使得膨润土 从亲水疏油性变成亲油疏水性。李振兴等〔6〕使用十六烷基三甲基</w:t>
      </w:r>
      <w:proofErr w:type="gramStart"/>
      <w:r w:rsidRPr="004C0F71">
        <w:rPr>
          <w:rFonts w:ascii="宋体" w:eastAsia="宋体" w:hAnsi="宋体" w:cs="宋体"/>
          <w:kern w:val="0"/>
          <w:sz w:val="24"/>
          <w:szCs w:val="24"/>
        </w:rPr>
        <w:t>溴化铵对膨润土</w:t>
      </w:r>
      <w:proofErr w:type="gramEnd"/>
      <w:r w:rsidRPr="004C0F71">
        <w:rPr>
          <w:rFonts w:ascii="宋体" w:eastAsia="宋体" w:hAnsi="宋体" w:cs="宋体"/>
          <w:kern w:val="0"/>
          <w:sz w:val="24"/>
          <w:szCs w:val="24"/>
        </w:rPr>
        <w:t>进行改性，制得有机改性膨润土，并利用其吸附直接黑染料，分析结果表明，膨 润土经有机改性后，疏水性增强，改性剂进入膨润土层间，膨润土层间距增大。</w:t>
      </w:r>
    </w:p>
    <w:p w:rsidR="004C0F71" w:rsidRPr="004C0F71" w:rsidRDefault="004C0F71" w:rsidP="004C0F71">
      <w:pPr>
        <w:widowControl/>
        <w:spacing w:before="100" w:beforeAutospacing="1" w:after="100" w:afterAutospacing="1"/>
        <w:ind w:firstLineChars="0" w:firstLine="0"/>
        <w:jc w:val="left"/>
        <w:rPr>
          <w:rFonts w:ascii="宋体" w:eastAsia="宋体" w:hAnsi="宋体" w:cs="宋体"/>
          <w:kern w:val="0"/>
          <w:sz w:val="24"/>
          <w:szCs w:val="24"/>
        </w:rPr>
      </w:pPr>
      <w:r w:rsidRPr="004C0F71">
        <w:rPr>
          <w:rFonts w:ascii="宋体" w:eastAsia="宋体" w:hAnsi="宋体" w:cs="宋体"/>
          <w:kern w:val="0"/>
          <w:sz w:val="24"/>
          <w:szCs w:val="24"/>
        </w:rPr>
        <w:t xml:space="preserve">　　1.2.3 无机/有机复合改性法</w:t>
      </w:r>
    </w:p>
    <w:p w:rsidR="004C0F71" w:rsidRPr="004C0F71" w:rsidRDefault="004C0F71" w:rsidP="004C0F71">
      <w:pPr>
        <w:widowControl/>
        <w:spacing w:before="100" w:beforeAutospacing="1" w:after="100" w:afterAutospacing="1"/>
        <w:ind w:firstLineChars="0" w:firstLine="0"/>
        <w:jc w:val="left"/>
        <w:rPr>
          <w:rFonts w:ascii="宋体" w:eastAsia="宋体" w:hAnsi="宋体" w:cs="宋体"/>
          <w:kern w:val="0"/>
          <w:sz w:val="24"/>
          <w:szCs w:val="24"/>
        </w:rPr>
      </w:pPr>
      <w:r w:rsidRPr="004C0F71">
        <w:rPr>
          <w:rFonts w:ascii="宋体" w:eastAsia="宋体" w:hAnsi="宋体" w:cs="宋体"/>
          <w:kern w:val="0"/>
          <w:sz w:val="24"/>
          <w:szCs w:val="24"/>
        </w:rPr>
        <w:t xml:space="preserve">　 　无机/有机改性复合法即联合无机改性法和有机改性法对膨润土进行改性的方法，以求进一步提高其吸附能力。</w:t>
      </w:r>
      <w:proofErr w:type="gramStart"/>
      <w:r w:rsidRPr="004C0F71">
        <w:rPr>
          <w:rFonts w:ascii="宋体" w:eastAsia="宋体" w:hAnsi="宋体" w:cs="宋体"/>
          <w:kern w:val="0"/>
          <w:sz w:val="24"/>
          <w:szCs w:val="24"/>
        </w:rPr>
        <w:t>张凤杰等</w:t>
      </w:r>
      <w:proofErr w:type="gramEnd"/>
      <w:r w:rsidRPr="004C0F71">
        <w:rPr>
          <w:rFonts w:ascii="宋体" w:eastAsia="宋体" w:hAnsi="宋体" w:cs="宋体"/>
          <w:kern w:val="0"/>
          <w:sz w:val="24"/>
          <w:szCs w:val="24"/>
        </w:rPr>
        <w:t xml:space="preserve">〔7〕使用碳酸钠-十六烷基三甲基溴化 </w:t>
      </w:r>
      <w:proofErr w:type="gramStart"/>
      <w:r w:rsidRPr="004C0F71">
        <w:rPr>
          <w:rFonts w:ascii="宋体" w:eastAsia="宋体" w:hAnsi="宋体" w:cs="宋体"/>
          <w:kern w:val="0"/>
          <w:sz w:val="24"/>
          <w:szCs w:val="24"/>
        </w:rPr>
        <w:t>铵对天然</w:t>
      </w:r>
      <w:proofErr w:type="gramEnd"/>
      <w:r w:rsidRPr="004C0F71">
        <w:rPr>
          <w:rFonts w:ascii="宋体" w:eastAsia="宋体" w:hAnsi="宋体" w:cs="宋体"/>
          <w:kern w:val="0"/>
          <w:sz w:val="24"/>
          <w:szCs w:val="24"/>
        </w:rPr>
        <w:t>膨润土进行改性，制得无机/有机膨润土，并利用这种改性膨润土吸附活性艳蓝，分析结果表明，改性膨润土的脱色效果优于天然膨润土，这是</w:t>
      </w:r>
      <w:r w:rsidRPr="004C0F71">
        <w:rPr>
          <w:rFonts w:ascii="宋体" w:eastAsia="宋体" w:hAnsi="宋体" w:cs="宋体"/>
          <w:kern w:val="0"/>
          <w:sz w:val="24"/>
          <w:szCs w:val="24"/>
        </w:rPr>
        <w:lastRenderedPageBreak/>
        <w:t>因为：天然 膨润土</w:t>
      </w:r>
      <w:proofErr w:type="gramStart"/>
      <w:r w:rsidRPr="004C0F71">
        <w:rPr>
          <w:rFonts w:ascii="宋体" w:eastAsia="宋体" w:hAnsi="宋体" w:cs="宋体"/>
          <w:kern w:val="0"/>
          <w:sz w:val="24"/>
          <w:szCs w:val="24"/>
        </w:rPr>
        <w:t>经钠化</w:t>
      </w:r>
      <w:proofErr w:type="gramEnd"/>
      <w:r w:rsidRPr="004C0F71">
        <w:rPr>
          <w:rFonts w:ascii="宋体" w:eastAsia="宋体" w:hAnsi="宋体" w:cs="宋体"/>
          <w:kern w:val="0"/>
          <w:sz w:val="24"/>
          <w:szCs w:val="24"/>
        </w:rPr>
        <w:t>后，阳离子含量增加；十六烷基三甲基溴化</w:t>
      </w:r>
      <w:proofErr w:type="gramStart"/>
      <w:r w:rsidRPr="004C0F71">
        <w:rPr>
          <w:rFonts w:ascii="宋体" w:eastAsia="宋体" w:hAnsi="宋体" w:cs="宋体"/>
          <w:kern w:val="0"/>
          <w:sz w:val="24"/>
          <w:szCs w:val="24"/>
        </w:rPr>
        <w:t>铵</w:t>
      </w:r>
      <w:proofErr w:type="gramEnd"/>
      <w:r w:rsidRPr="004C0F71">
        <w:rPr>
          <w:rFonts w:ascii="宋体" w:eastAsia="宋体" w:hAnsi="宋体" w:cs="宋体"/>
          <w:kern w:val="0"/>
          <w:sz w:val="24"/>
          <w:szCs w:val="24"/>
        </w:rPr>
        <w:t>进入了硅酸盐片层间，蒙脱石有机含量明显增加。刘玉真等〔8〕使用PDMDAAC水溶性阳离子对膨 润土进行改性，制得无机-有机复合改性膨润土，并利用其吸附活性艳红K-2BP 和</w:t>
      </w:r>
      <w:proofErr w:type="gramStart"/>
      <w:r w:rsidRPr="004C0F71">
        <w:rPr>
          <w:rFonts w:ascii="宋体" w:eastAsia="宋体" w:hAnsi="宋体" w:cs="宋体"/>
          <w:kern w:val="0"/>
          <w:sz w:val="24"/>
          <w:szCs w:val="24"/>
        </w:rPr>
        <w:t>分散黄</w:t>
      </w:r>
      <w:proofErr w:type="gramEnd"/>
      <w:r w:rsidRPr="004C0F71">
        <w:rPr>
          <w:rFonts w:ascii="宋体" w:eastAsia="宋体" w:hAnsi="宋体" w:cs="宋体"/>
          <w:kern w:val="0"/>
          <w:sz w:val="24"/>
          <w:szCs w:val="24"/>
        </w:rPr>
        <w:t>SE-6GFL，结果表明，无机-有机复合体表面与活性染料分子之间的结合力较强，吸附效果较好。</w:t>
      </w:r>
    </w:p>
    <w:p w:rsidR="004C0F71" w:rsidRPr="004C0F71" w:rsidRDefault="004C0F71" w:rsidP="004C0F71">
      <w:pPr>
        <w:widowControl/>
        <w:spacing w:before="100" w:beforeAutospacing="1" w:after="100" w:afterAutospacing="1"/>
        <w:ind w:firstLineChars="0" w:firstLine="0"/>
        <w:jc w:val="left"/>
        <w:rPr>
          <w:rFonts w:ascii="宋体" w:eastAsia="宋体" w:hAnsi="宋体" w:cs="宋体"/>
          <w:kern w:val="0"/>
          <w:sz w:val="24"/>
          <w:szCs w:val="24"/>
        </w:rPr>
      </w:pPr>
      <w:r w:rsidRPr="004C0F71">
        <w:rPr>
          <w:rFonts w:ascii="宋体" w:eastAsia="宋体" w:hAnsi="宋体" w:cs="宋体"/>
          <w:kern w:val="0"/>
          <w:sz w:val="24"/>
          <w:szCs w:val="24"/>
        </w:rPr>
        <w:t xml:space="preserve">　　</w:t>
      </w:r>
      <w:r w:rsidRPr="004C0F71">
        <w:rPr>
          <w:rFonts w:ascii="宋体" w:eastAsia="宋体" w:hAnsi="宋体" w:cs="宋体"/>
          <w:color w:val="FF0000"/>
          <w:kern w:val="0"/>
          <w:sz w:val="24"/>
          <w:szCs w:val="24"/>
        </w:rPr>
        <w:t>2 改性膨润土对染料的吸附效果</w:t>
      </w:r>
    </w:p>
    <w:p w:rsidR="004C0F71" w:rsidRPr="004C0F71" w:rsidRDefault="004C0F71" w:rsidP="004C0F71">
      <w:pPr>
        <w:widowControl/>
        <w:spacing w:before="100" w:beforeAutospacing="1" w:after="100" w:afterAutospacing="1"/>
        <w:ind w:firstLineChars="0" w:firstLine="0"/>
        <w:jc w:val="left"/>
        <w:rPr>
          <w:rFonts w:ascii="宋体" w:eastAsia="宋体" w:hAnsi="宋体" w:cs="宋体"/>
          <w:kern w:val="0"/>
          <w:sz w:val="24"/>
          <w:szCs w:val="24"/>
        </w:rPr>
      </w:pPr>
      <w:r w:rsidRPr="004C0F71">
        <w:rPr>
          <w:rFonts w:ascii="宋体" w:eastAsia="宋体" w:hAnsi="宋体" w:cs="宋体"/>
          <w:kern w:val="0"/>
          <w:sz w:val="24"/>
          <w:szCs w:val="24"/>
        </w:rPr>
        <w:t xml:space="preserve">　 　膨润土经活化法或添加改性剂法改性后，吸附性能有较大提高。近年来，利用改性膨润土处理染料废水成为研究的热点。马建锋等〔9〕用羟基铁柱</w:t>
      </w:r>
      <w:proofErr w:type="gramStart"/>
      <w:r w:rsidRPr="004C0F71">
        <w:rPr>
          <w:rFonts w:ascii="宋体" w:eastAsia="宋体" w:hAnsi="宋体" w:cs="宋体"/>
          <w:kern w:val="0"/>
          <w:sz w:val="24"/>
          <w:szCs w:val="24"/>
        </w:rPr>
        <w:t>撑</w:t>
      </w:r>
      <w:proofErr w:type="gramEnd"/>
      <w:r w:rsidRPr="004C0F71">
        <w:rPr>
          <w:rFonts w:ascii="宋体" w:eastAsia="宋体" w:hAnsi="宋体" w:cs="宋体"/>
          <w:kern w:val="0"/>
          <w:sz w:val="24"/>
          <w:szCs w:val="24"/>
        </w:rPr>
        <w:t>膨润土吸附 亚甲基蓝，并利用H2O2和超声波技术将污染物进行催化氧化，实现吸附剂再生，结果表明，在H2O2浓度为0.5 mol/L、pH 为3.5、超声波功率为90W条件下反应3 h 时，阳离子交换容量为60%的羟基铁柱</w:t>
      </w:r>
      <w:proofErr w:type="gramStart"/>
      <w:r w:rsidRPr="004C0F71">
        <w:rPr>
          <w:rFonts w:ascii="宋体" w:eastAsia="宋体" w:hAnsi="宋体" w:cs="宋体"/>
          <w:kern w:val="0"/>
          <w:sz w:val="24"/>
          <w:szCs w:val="24"/>
        </w:rPr>
        <w:t>撑</w:t>
      </w:r>
      <w:proofErr w:type="gramEnd"/>
      <w:r w:rsidRPr="004C0F71">
        <w:rPr>
          <w:rFonts w:ascii="宋体" w:eastAsia="宋体" w:hAnsi="宋体" w:cs="宋体"/>
          <w:kern w:val="0"/>
          <w:sz w:val="24"/>
          <w:szCs w:val="24"/>
        </w:rPr>
        <w:t>膨润土再生6 次后对亚甲基蓝的吸附率仍保持在90%左右，且这种羟基铁柱</w:t>
      </w:r>
      <w:proofErr w:type="gramStart"/>
      <w:r w:rsidRPr="004C0F71">
        <w:rPr>
          <w:rFonts w:ascii="宋体" w:eastAsia="宋体" w:hAnsi="宋体" w:cs="宋体"/>
          <w:kern w:val="0"/>
          <w:sz w:val="24"/>
          <w:szCs w:val="24"/>
        </w:rPr>
        <w:t>撑</w:t>
      </w:r>
      <w:proofErr w:type="gramEnd"/>
      <w:r w:rsidRPr="004C0F71">
        <w:rPr>
          <w:rFonts w:ascii="宋体" w:eastAsia="宋体" w:hAnsi="宋体" w:cs="宋体"/>
          <w:kern w:val="0"/>
          <w:sz w:val="24"/>
          <w:szCs w:val="24"/>
        </w:rPr>
        <w:t>膨润土回收率可达80%。邵红等〔10〕使用壳聚糖对膨润土进行改性，</w:t>
      </w:r>
      <w:proofErr w:type="gramStart"/>
      <w:r w:rsidRPr="004C0F71">
        <w:rPr>
          <w:rFonts w:ascii="宋体" w:eastAsia="宋体" w:hAnsi="宋体" w:cs="宋体"/>
          <w:kern w:val="0"/>
          <w:sz w:val="24"/>
          <w:szCs w:val="24"/>
        </w:rPr>
        <w:t>制得壳聚糖</w:t>
      </w:r>
      <w:proofErr w:type="gramEnd"/>
      <w:r w:rsidRPr="004C0F71">
        <w:rPr>
          <w:rFonts w:ascii="宋体" w:eastAsia="宋体" w:hAnsi="宋体" w:cs="宋体"/>
          <w:kern w:val="0"/>
          <w:sz w:val="24"/>
          <w:szCs w:val="24"/>
        </w:rPr>
        <w:t>改性膨润 土，并利用其吸附酸性大红，当改性膨润土投</w:t>
      </w:r>
      <w:proofErr w:type="gramStart"/>
      <w:r w:rsidRPr="004C0F71">
        <w:rPr>
          <w:rFonts w:ascii="宋体" w:eastAsia="宋体" w:hAnsi="宋体" w:cs="宋体"/>
          <w:kern w:val="0"/>
          <w:sz w:val="24"/>
          <w:szCs w:val="24"/>
        </w:rPr>
        <w:t>加质量</w:t>
      </w:r>
      <w:proofErr w:type="gramEnd"/>
      <w:r w:rsidRPr="004C0F71">
        <w:rPr>
          <w:rFonts w:ascii="宋体" w:eastAsia="宋体" w:hAnsi="宋体" w:cs="宋体"/>
          <w:kern w:val="0"/>
          <w:sz w:val="24"/>
          <w:szCs w:val="24"/>
        </w:rPr>
        <w:t>浓度为14 g/L、pH 为4、搅拌6 min、离心17 min 时，酸性大红的脱色率可达97%。表 1 列出了几种改性膨润土对废水中染料的吸附效果。</w:t>
      </w:r>
    </w:p>
    <w:p w:rsidR="004C0F71" w:rsidRPr="004C0F71" w:rsidRDefault="004C0F71" w:rsidP="004C0F71">
      <w:pPr>
        <w:widowControl/>
        <w:spacing w:before="100" w:beforeAutospacing="1" w:after="100" w:afterAutospacing="1"/>
        <w:ind w:firstLineChars="0" w:firstLine="0"/>
        <w:jc w:val="center"/>
        <w:rPr>
          <w:rFonts w:ascii="宋体" w:eastAsia="宋体" w:hAnsi="宋体" w:cs="宋体"/>
          <w:kern w:val="0"/>
          <w:sz w:val="24"/>
          <w:szCs w:val="24"/>
        </w:rPr>
      </w:pPr>
      <w:r w:rsidRPr="004C0F71">
        <w:rPr>
          <w:rFonts w:ascii="宋体" w:eastAsia="宋体" w:hAnsi="宋体" w:cs="宋体"/>
          <w:kern w:val="0"/>
          <w:sz w:val="24"/>
          <w:szCs w:val="24"/>
        </w:rPr>
        <w:t xml:space="preserve">　　</w:t>
      </w:r>
      <w:r w:rsidRPr="004C0F71">
        <w:rPr>
          <w:rFonts w:ascii="宋体" w:eastAsia="宋体" w:hAnsi="宋体" w:cs="宋体"/>
          <w:color w:val="3366FF"/>
          <w:kern w:val="0"/>
          <w:sz w:val="24"/>
          <w:szCs w:val="24"/>
        </w:rPr>
        <w:t>表 1 改性膨润土对染料的吸附效果</w:t>
      </w:r>
    </w:p>
    <w:p w:rsidR="004C0F71" w:rsidRPr="004C0F71" w:rsidRDefault="004C0F71" w:rsidP="004C0F71">
      <w:pPr>
        <w:widowControl/>
        <w:spacing w:before="100" w:beforeAutospacing="1" w:after="100" w:afterAutospacing="1"/>
        <w:ind w:firstLineChars="0" w:firstLine="0"/>
        <w:jc w:val="center"/>
        <w:rPr>
          <w:rFonts w:ascii="宋体" w:eastAsia="宋体" w:hAnsi="宋体" w:cs="宋体"/>
          <w:kern w:val="0"/>
          <w:sz w:val="24"/>
          <w:szCs w:val="24"/>
        </w:rPr>
      </w:pPr>
      <w:r>
        <w:rPr>
          <w:rFonts w:ascii="宋体" w:eastAsia="宋体" w:hAnsi="宋体" w:cs="宋体"/>
          <w:noProof/>
          <w:kern w:val="0"/>
          <w:sz w:val="24"/>
          <w:szCs w:val="24"/>
        </w:rPr>
        <w:lastRenderedPageBreak/>
        <w:drawing>
          <wp:inline distT="0" distB="0" distL="0" distR="0">
            <wp:extent cx="4766310" cy="3511550"/>
            <wp:effectExtent l="19050" t="0" r="0" b="0"/>
            <wp:docPr id="2" name="图片 2" descr="http://images.ofweek.com/Upload/News/2015-5/luoyuelian/23/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ages.ofweek.com/Upload/News/2015-5/luoyuelian/23/15.jpg"/>
                    <pic:cNvPicPr>
                      <a:picLocks noChangeAspect="1" noChangeArrowheads="1"/>
                    </pic:cNvPicPr>
                  </pic:nvPicPr>
                  <pic:blipFill>
                    <a:blip r:embed="rId4" cstate="print"/>
                    <a:srcRect/>
                    <a:stretch>
                      <a:fillRect/>
                    </a:stretch>
                  </pic:blipFill>
                  <pic:spPr bwMode="auto">
                    <a:xfrm>
                      <a:off x="0" y="0"/>
                      <a:ext cx="4766310" cy="3511550"/>
                    </a:xfrm>
                    <a:prstGeom prst="rect">
                      <a:avLst/>
                    </a:prstGeom>
                    <a:noFill/>
                    <a:ln w="9525">
                      <a:noFill/>
                      <a:miter lim="800000"/>
                      <a:headEnd/>
                      <a:tailEnd/>
                    </a:ln>
                  </pic:spPr>
                </pic:pic>
              </a:graphicData>
            </a:graphic>
          </wp:inline>
        </w:drawing>
      </w:r>
      <w:r>
        <w:rPr>
          <w:rFonts w:ascii="宋体" w:eastAsia="宋体" w:hAnsi="宋体" w:cs="宋体"/>
          <w:noProof/>
          <w:kern w:val="0"/>
          <w:sz w:val="24"/>
          <w:szCs w:val="24"/>
        </w:rPr>
        <w:drawing>
          <wp:inline distT="0" distB="0" distL="0" distR="0">
            <wp:extent cx="4766310" cy="3531235"/>
            <wp:effectExtent l="19050" t="0" r="0" b="0"/>
            <wp:docPr id="3" name="图片 3" descr="http://images.ofweek.com/Upload/News/2015-5/luoyuelian/23/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ages.ofweek.com/Upload/News/2015-5/luoyuelian/23/16.jpg"/>
                    <pic:cNvPicPr>
                      <a:picLocks noChangeAspect="1" noChangeArrowheads="1"/>
                    </pic:cNvPicPr>
                  </pic:nvPicPr>
                  <pic:blipFill>
                    <a:blip r:embed="rId5" cstate="print"/>
                    <a:srcRect/>
                    <a:stretch>
                      <a:fillRect/>
                    </a:stretch>
                  </pic:blipFill>
                  <pic:spPr bwMode="auto">
                    <a:xfrm>
                      <a:off x="0" y="0"/>
                      <a:ext cx="4766310" cy="3531235"/>
                    </a:xfrm>
                    <a:prstGeom prst="rect">
                      <a:avLst/>
                    </a:prstGeom>
                    <a:noFill/>
                    <a:ln w="9525">
                      <a:noFill/>
                      <a:miter lim="800000"/>
                      <a:headEnd/>
                      <a:tailEnd/>
                    </a:ln>
                  </pic:spPr>
                </pic:pic>
              </a:graphicData>
            </a:graphic>
          </wp:inline>
        </w:drawing>
      </w:r>
      <w:r>
        <w:rPr>
          <w:rFonts w:ascii="宋体" w:eastAsia="宋体" w:hAnsi="宋体" w:cs="宋体"/>
          <w:noProof/>
          <w:kern w:val="0"/>
          <w:sz w:val="24"/>
          <w:szCs w:val="24"/>
        </w:rPr>
        <w:lastRenderedPageBreak/>
        <w:drawing>
          <wp:inline distT="0" distB="0" distL="0" distR="0">
            <wp:extent cx="4766310" cy="3288030"/>
            <wp:effectExtent l="19050" t="0" r="0" b="0"/>
            <wp:docPr id="4" name="图片 4" descr="http://images.ofweek.com/Upload/News/2015-5/luoyuelian/23/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ages.ofweek.com/Upload/News/2015-5/luoyuelian/23/17.jpg"/>
                    <pic:cNvPicPr>
                      <a:picLocks noChangeAspect="1" noChangeArrowheads="1"/>
                    </pic:cNvPicPr>
                  </pic:nvPicPr>
                  <pic:blipFill>
                    <a:blip r:embed="rId6" cstate="print"/>
                    <a:srcRect/>
                    <a:stretch>
                      <a:fillRect/>
                    </a:stretch>
                  </pic:blipFill>
                  <pic:spPr bwMode="auto">
                    <a:xfrm>
                      <a:off x="0" y="0"/>
                      <a:ext cx="4766310" cy="3288030"/>
                    </a:xfrm>
                    <a:prstGeom prst="rect">
                      <a:avLst/>
                    </a:prstGeom>
                    <a:noFill/>
                    <a:ln w="9525">
                      <a:noFill/>
                      <a:miter lim="800000"/>
                      <a:headEnd/>
                      <a:tailEnd/>
                    </a:ln>
                  </pic:spPr>
                </pic:pic>
              </a:graphicData>
            </a:graphic>
          </wp:inline>
        </w:drawing>
      </w:r>
      <w:r>
        <w:rPr>
          <w:rFonts w:ascii="宋体" w:eastAsia="宋体" w:hAnsi="宋体" w:cs="宋体"/>
          <w:noProof/>
          <w:kern w:val="0"/>
          <w:sz w:val="24"/>
          <w:szCs w:val="24"/>
        </w:rPr>
        <w:drawing>
          <wp:inline distT="0" distB="0" distL="0" distR="0">
            <wp:extent cx="4766310" cy="3851910"/>
            <wp:effectExtent l="19050" t="0" r="0" b="0"/>
            <wp:docPr id="5" name="图片 5" descr="http://images.ofweek.com/Upload/News/2015-5/luoyuelian/23/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ages.ofweek.com/Upload/News/2015-5/luoyuelian/23/18.jpg"/>
                    <pic:cNvPicPr>
                      <a:picLocks noChangeAspect="1" noChangeArrowheads="1"/>
                    </pic:cNvPicPr>
                  </pic:nvPicPr>
                  <pic:blipFill>
                    <a:blip r:embed="rId7" cstate="print"/>
                    <a:srcRect/>
                    <a:stretch>
                      <a:fillRect/>
                    </a:stretch>
                  </pic:blipFill>
                  <pic:spPr bwMode="auto">
                    <a:xfrm>
                      <a:off x="0" y="0"/>
                      <a:ext cx="4766310" cy="3851910"/>
                    </a:xfrm>
                    <a:prstGeom prst="rect">
                      <a:avLst/>
                    </a:prstGeom>
                    <a:noFill/>
                    <a:ln w="9525">
                      <a:noFill/>
                      <a:miter lim="800000"/>
                      <a:headEnd/>
                      <a:tailEnd/>
                    </a:ln>
                  </pic:spPr>
                </pic:pic>
              </a:graphicData>
            </a:graphic>
          </wp:inline>
        </w:drawing>
      </w:r>
      <w:r>
        <w:rPr>
          <w:rFonts w:ascii="宋体" w:eastAsia="宋体" w:hAnsi="宋体" w:cs="宋体"/>
          <w:noProof/>
          <w:kern w:val="0"/>
          <w:sz w:val="24"/>
          <w:szCs w:val="24"/>
        </w:rPr>
        <w:drawing>
          <wp:inline distT="0" distB="0" distL="0" distR="0">
            <wp:extent cx="4766310" cy="778510"/>
            <wp:effectExtent l="19050" t="0" r="0" b="0"/>
            <wp:docPr id="6" name="图片 6" descr="http://images.ofweek.com/Upload/News/2015-5/luoyuelian/23/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ages.ofweek.com/Upload/News/2015-5/luoyuelian/23/19.jpg"/>
                    <pic:cNvPicPr>
                      <a:picLocks noChangeAspect="1" noChangeArrowheads="1"/>
                    </pic:cNvPicPr>
                  </pic:nvPicPr>
                  <pic:blipFill>
                    <a:blip r:embed="rId8" cstate="print"/>
                    <a:srcRect/>
                    <a:stretch>
                      <a:fillRect/>
                    </a:stretch>
                  </pic:blipFill>
                  <pic:spPr bwMode="auto">
                    <a:xfrm>
                      <a:off x="0" y="0"/>
                      <a:ext cx="4766310" cy="778510"/>
                    </a:xfrm>
                    <a:prstGeom prst="rect">
                      <a:avLst/>
                    </a:prstGeom>
                    <a:noFill/>
                    <a:ln w="9525">
                      <a:noFill/>
                      <a:miter lim="800000"/>
                      <a:headEnd/>
                      <a:tailEnd/>
                    </a:ln>
                  </pic:spPr>
                </pic:pic>
              </a:graphicData>
            </a:graphic>
          </wp:inline>
        </w:drawing>
      </w:r>
    </w:p>
    <w:p w:rsidR="004C0F71" w:rsidRPr="004C0F71" w:rsidRDefault="004C0F71" w:rsidP="004C0F71">
      <w:pPr>
        <w:widowControl/>
        <w:spacing w:before="100" w:beforeAutospacing="1" w:after="100" w:afterAutospacing="1"/>
        <w:ind w:firstLineChars="0" w:firstLine="0"/>
        <w:jc w:val="left"/>
        <w:rPr>
          <w:rFonts w:ascii="宋体" w:eastAsia="宋体" w:hAnsi="宋体" w:cs="宋体"/>
          <w:kern w:val="0"/>
          <w:sz w:val="24"/>
          <w:szCs w:val="24"/>
        </w:rPr>
      </w:pPr>
      <w:r w:rsidRPr="004C0F71">
        <w:rPr>
          <w:rFonts w:ascii="宋体" w:eastAsia="宋体" w:hAnsi="宋体" w:cs="宋体"/>
          <w:kern w:val="0"/>
          <w:sz w:val="24"/>
          <w:szCs w:val="24"/>
        </w:rPr>
        <w:lastRenderedPageBreak/>
        <w:t xml:space="preserve">　　从表 1 可以看出，总体上改性膨润土对染料的吸附效果较好，染料去除率最大可达99.7%。改性膨润土对于染料初始质量浓度小于400 mg/L 的低浓度废水普遍具有较好的处理效果。</w:t>
      </w:r>
    </w:p>
    <w:p w:rsidR="004C0F71" w:rsidRPr="004C0F71" w:rsidRDefault="004C0F71" w:rsidP="004C0F71">
      <w:pPr>
        <w:widowControl/>
        <w:spacing w:before="100" w:beforeAutospacing="1" w:after="100" w:afterAutospacing="1"/>
        <w:ind w:firstLineChars="0" w:firstLine="0"/>
        <w:jc w:val="left"/>
        <w:rPr>
          <w:rFonts w:ascii="宋体" w:eastAsia="宋体" w:hAnsi="宋体" w:cs="宋体"/>
          <w:kern w:val="0"/>
          <w:sz w:val="24"/>
          <w:szCs w:val="24"/>
        </w:rPr>
      </w:pPr>
      <w:r w:rsidRPr="004C0F71">
        <w:rPr>
          <w:rFonts w:ascii="宋体" w:eastAsia="宋体" w:hAnsi="宋体" w:cs="宋体"/>
          <w:kern w:val="0"/>
          <w:sz w:val="24"/>
          <w:szCs w:val="24"/>
        </w:rPr>
        <w:t xml:space="preserve">　</w:t>
      </w:r>
      <w:r w:rsidRPr="004C0F71">
        <w:rPr>
          <w:rFonts w:ascii="宋体" w:eastAsia="宋体" w:hAnsi="宋体" w:cs="宋体"/>
          <w:color w:val="FF0000"/>
          <w:kern w:val="0"/>
          <w:sz w:val="24"/>
          <w:szCs w:val="24"/>
        </w:rPr>
        <w:t xml:space="preserve">　3 改性膨润土对染料的吸附机理、影响因素及吸附等温式</w:t>
      </w:r>
    </w:p>
    <w:p w:rsidR="004C0F71" w:rsidRPr="004C0F71" w:rsidRDefault="004C0F71" w:rsidP="004C0F71">
      <w:pPr>
        <w:widowControl/>
        <w:spacing w:before="100" w:beforeAutospacing="1" w:after="100" w:afterAutospacing="1"/>
        <w:ind w:firstLineChars="0" w:firstLine="0"/>
        <w:jc w:val="left"/>
        <w:rPr>
          <w:rFonts w:ascii="宋体" w:eastAsia="宋体" w:hAnsi="宋体" w:cs="宋体"/>
          <w:kern w:val="0"/>
          <w:sz w:val="24"/>
          <w:szCs w:val="24"/>
        </w:rPr>
      </w:pPr>
      <w:r w:rsidRPr="004C0F71">
        <w:rPr>
          <w:rFonts w:ascii="宋体" w:eastAsia="宋体" w:hAnsi="宋体" w:cs="宋体"/>
          <w:kern w:val="0"/>
          <w:sz w:val="24"/>
          <w:szCs w:val="24"/>
        </w:rPr>
        <w:t xml:space="preserve">　　</w:t>
      </w:r>
      <w:r w:rsidRPr="004C0F71">
        <w:rPr>
          <w:rFonts w:ascii="宋体" w:eastAsia="宋体" w:hAnsi="宋体" w:cs="宋体"/>
          <w:color w:val="0000FF"/>
          <w:kern w:val="0"/>
          <w:sz w:val="24"/>
          <w:szCs w:val="24"/>
        </w:rPr>
        <w:t>3.1 改性膨润土对染料的吸附机理</w:t>
      </w:r>
    </w:p>
    <w:p w:rsidR="004C0F71" w:rsidRPr="004C0F71" w:rsidRDefault="004C0F71" w:rsidP="004C0F71">
      <w:pPr>
        <w:widowControl/>
        <w:spacing w:before="100" w:beforeAutospacing="1" w:after="100" w:afterAutospacing="1"/>
        <w:ind w:firstLineChars="0" w:firstLine="0"/>
        <w:jc w:val="left"/>
        <w:rPr>
          <w:rFonts w:ascii="宋体" w:eastAsia="宋体" w:hAnsi="宋体" w:cs="宋体"/>
          <w:kern w:val="0"/>
          <w:sz w:val="24"/>
          <w:szCs w:val="24"/>
        </w:rPr>
      </w:pPr>
      <w:r w:rsidRPr="004C0F71">
        <w:rPr>
          <w:rFonts w:ascii="宋体" w:eastAsia="宋体" w:hAnsi="宋体" w:cs="宋体"/>
          <w:kern w:val="0"/>
          <w:sz w:val="24"/>
          <w:szCs w:val="24"/>
        </w:rPr>
        <w:t xml:space="preserve">　 　膨润土对染料的吸附机理主要包括离子交换吸附、表面吸附和层间配位吸附。在一定条件下一般以一种吸附机理为主，但是也有可能由两种或两种以上的吸附机理 共同发生作用。张春等〔26〕使用壳聚糖改性膨润土吸附染料罗丹明，分析表明，覆盖于膨润土表层的壳聚糖分子富含羟基和氨基等，羟基和氨基通过与罗丹明分 子形成酰基化合物而将罗丹明染料分子吸附于膨润土的表面。聂锦旭等〔12〕使用Fe2+和Fe3+改性膨润土吸附甲基蓝，结果表明，Fe2+和Fe3+以 水合离子的形式进入膨润土层间，使其层间距增大，吸附孔隙率也增大，从而大大增强了膨润土的吸附性能。</w:t>
      </w:r>
    </w:p>
    <w:p w:rsidR="004C0F71" w:rsidRPr="004C0F71" w:rsidRDefault="004C0F71" w:rsidP="004C0F71">
      <w:pPr>
        <w:widowControl/>
        <w:spacing w:before="100" w:beforeAutospacing="1" w:after="100" w:afterAutospacing="1"/>
        <w:ind w:firstLineChars="0" w:firstLine="0"/>
        <w:jc w:val="left"/>
        <w:rPr>
          <w:rFonts w:ascii="宋体" w:eastAsia="宋体" w:hAnsi="宋体" w:cs="宋体"/>
          <w:kern w:val="0"/>
          <w:sz w:val="24"/>
          <w:szCs w:val="24"/>
        </w:rPr>
      </w:pPr>
      <w:r w:rsidRPr="004C0F71">
        <w:rPr>
          <w:rFonts w:ascii="宋体" w:eastAsia="宋体" w:hAnsi="宋体" w:cs="宋体"/>
          <w:kern w:val="0"/>
          <w:sz w:val="24"/>
          <w:szCs w:val="24"/>
        </w:rPr>
        <w:t xml:space="preserve">　　</w:t>
      </w:r>
      <w:r w:rsidRPr="004C0F71">
        <w:rPr>
          <w:rFonts w:ascii="宋体" w:eastAsia="宋体" w:hAnsi="宋体" w:cs="宋体"/>
          <w:color w:val="0000FF"/>
          <w:kern w:val="0"/>
          <w:sz w:val="24"/>
          <w:szCs w:val="24"/>
        </w:rPr>
        <w:t>3.2 改性膨润土的吸附影响因素</w:t>
      </w:r>
    </w:p>
    <w:p w:rsidR="004C0F71" w:rsidRPr="004C0F71" w:rsidRDefault="004C0F71" w:rsidP="004C0F71">
      <w:pPr>
        <w:widowControl/>
        <w:spacing w:before="100" w:beforeAutospacing="1" w:after="100" w:afterAutospacing="1"/>
        <w:ind w:firstLineChars="0" w:firstLine="0"/>
        <w:jc w:val="left"/>
        <w:rPr>
          <w:rFonts w:ascii="宋体" w:eastAsia="宋体" w:hAnsi="宋体" w:cs="宋体"/>
          <w:kern w:val="0"/>
          <w:sz w:val="24"/>
          <w:szCs w:val="24"/>
        </w:rPr>
      </w:pPr>
      <w:r w:rsidRPr="004C0F71">
        <w:rPr>
          <w:rFonts w:ascii="宋体" w:eastAsia="宋体" w:hAnsi="宋体" w:cs="宋体"/>
          <w:kern w:val="0"/>
          <w:sz w:val="24"/>
          <w:szCs w:val="24"/>
        </w:rPr>
        <w:t xml:space="preserve">　 　改性膨润土的吸附影响因素主要有膨润土用量、染料初始浓度、pH、温度、盐离子浓度和时间等。安小欣等〔13〕利用</w:t>
      </w:r>
      <w:proofErr w:type="gramStart"/>
      <w:r w:rsidRPr="004C0F71">
        <w:rPr>
          <w:rFonts w:ascii="宋体" w:eastAsia="宋体" w:hAnsi="宋体" w:cs="宋体"/>
          <w:kern w:val="0"/>
          <w:sz w:val="24"/>
          <w:szCs w:val="24"/>
        </w:rPr>
        <w:t>锆</w:t>
      </w:r>
      <w:proofErr w:type="gramEnd"/>
      <w:r w:rsidRPr="004C0F71">
        <w:rPr>
          <w:rFonts w:ascii="宋体" w:eastAsia="宋体" w:hAnsi="宋体" w:cs="宋体"/>
          <w:kern w:val="0"/>
          <w:sz w:val="24"/>
          <w:szCs w:val="24"/>
        </w:rPr>
        <w:t>改性膨润土吸附大红染料，结果表 明，当改性膨润土投</w:t>
      </w:r>
      <w:proofErr w:type="gramStart"/>
      <w:r w:rsidRPr="004C0F71">
        <w:rPr>
          <w:rFonts w:ascii="宋体" w:eastAsia="宋体" w:hAnsi="宋体" w:cs="宋体"/>
          <w:kern w:val="0"/>
          <w:sz w:val="24"/>
          <w:szCs w:val="24"/>
        </w:rPr>
        <w:t>加质量</w:t>
      </w:r>
      <w:proofErr w:type="gramEnd"/>
      <w:r w:rsidRPr="004C0F71">
        <w:rPr>
          <w:rFonts w:ascii="宋体" w:eastAsia="宋体" w:hAnsi="宋体" w:cs="宋体"/>
          <w:kern w:val="0"/>
          <w:sz w:val="24"/>
          <w:szCs w:val="24"/>
        </w:rPr>
        <w:t>浓度小于1.0 g/L 时，处理40 mg/L 的大红染料，大红染料的去除率随改性膨润土用量的增加而增大，并在投</w:t>
      </w:r>
      <w:proofErr w:type="gramStart"/>
      <w:r w:rsidRPr="004C0F71">
        <w:rPr>
          <w:rFonts w:ascii="宋体" w:eastAsia="宋体" w:hAnsi="宋体" w:cs="宋体"/>
          <w:kern w:val="0"/>
          <w:sz w:val="24"/>
          <w:szCs w:val="24"/>
        </w:rPr>
        <w:t>加质量</w:t>
      </w:r>
      <w:proofErr w:type="gramEnd"/>
      <w:r w:rsidRPr="004C0F71">
        <w:rPr>
          <w:rFonts w:ascii="宋体" w:eastAsia="宋体" w:hAnsi="宋体" w:cs="宋体"/>
          <w:kern w:val="0"/>
          <w:sz w:val="24"/>
          <w:szCs w:val="24"/>
        </w:rPr>
        <w:t xml:space="preserve">浓度为1.0 g/L 时，去除率最大，为95.7%，超过1.0 g/L 时，去除率变化较平缓并略有下降。B. </w:t>
      </w:r>
      <w:proofErr w:type="spellStart"/>
      <w:r w:rsidRPr="004C0F71">
        <w:rPr>
          <w:rFonts w:ascii="宋体" w:eastAsia="宋体" w:hAnsi="宋体" w:cs="宋体"/>
          <w:kern w:val="0"/>
          <w:sz w:val="24"/>
          <w:szCs w:val="24"/>
        </w:rPr>
        <w:t>Zohra</w:t>
      </w:r>
      <w:proofErr w:type="spellEnd"/>
      <w:r w:rsidRPr="004C0F71">
        <w:rPr>
          <w:rFonts w:ascii="宋体" w:eastAsia="宋体" w:hAnsi="宋体" w:cs="宋体"/>
          <w:kern w:val="0"/>
          <w:sz w:val="24"/>
          <w:szCs w:val="24"/>
        </w:rPr>
        <w:t xml:space="preserve"> 等〔27〕利用有机改性膨润土吸附直接红2，染料初始浓度越大、温度越高，染料吸附量越大。E. </w:t>
      </w:r>
      <w:proofErr w:type="spellStart"/>
      <w:r w:rsidRPr="004C0F71">
        <w:rPr>
          <w:rFonts w:ascii="宋体" w:eastAsia="宋体" w:hAnsi="宋体" w:cs="宋体"/>
          <w:kern w:val="0"/>
          <w:sz w:val="24"/>
          <w:szCs w:val="24"/>
        </w:rPr>
        <w:t>Eren</w:t>
      </w:r>
      <w:proofErr w:type="spellEnd"/>
      <w:r w:rsidRPr="004C0F71">
        <w:rPr>
          <w:rFonts w:ascii="宋体" w:eastAsia="宋体" w:hAnsi="宋体" w:cs="宋体"/>
          <w:kern w:val="0"/>
          <w:sz w:val="24"/>
          <w:szCs w:val="24"/>
        </w:rPr>
        <w:t xml:space="preserve"> 等〔3〕利用金属阳离子改性膨润土吸附结晶紫，金属离子浓度越大，染料吸附量越大。蒋月秀等〔28〕利用酸改性膨润土和铁柱</w:t>
      </w:r>
      <w:proofErr w:type="gramStart"/>
      <w:r w:rsidRPr="004C0F71">
        <w:rPr>
          <w:rFonts w:ascii="宋体" w:eastAsia="宋体" w:hAnsi="宋体" w:cs="宋体"/>
          <w:kern w:val="0"/>
          <w:sz w:val="24"/>
          <w:szCs w:val="24"/>
        </w:rPr>
        <w:t>撑</w:t>
      </w:r>
      <w:proofErr w:type="gramEnd"/>
      <w:r w:rsidRPr="004C0F71">
        <w:rPr>
          <w:rFonts w:ascii="宋体" w:eastAsia="宋体" w:hAnsi="宋体" w:cs="宋体"/>
          <w:kern w:val="0"/>
          <w:sz w:val="24"/>
          <w:szCs w:val="24"/>
        </w:rPr>
        <w:t>改性膨润土分别吸附酸性靛蓝 （AB74），酸性靛蓝的脱色率随染料溶液pH 的增加而下降，随温度和染料初始浓度的增加而降低，并在120 min 时，吸附基本达到平衡。</w:t>
      </w:r>
    </w:p>
    <w:p w:rsidR="004C0F71" w:rsidRPr="004C0F71" w:rsidRDefault="004C0F71" w:rsidP="004C0F71">
      <w:pPr>
        <w:widowControl/>
        <w:spacing w:before="100" w:beforeAutospacing="1" w:after="100" w:afterAutospacing="1"/>
        <w:ind w:firstLineChars="0" w:firstLine="0"/>
        <w:jc w:val="left"/>
        <w:rPr>
          <w:rFonts w:ascii="宋体" w:eastAsia="宋体" w:hAnsi="宋体" w:cs="宋体"/>
          <w:kern w:val="0"/>
          <w:sz w:val="24"/>
          <w:szCs w:val="24"/>
        </w:rPr>
      </w:pPr>
      <w:r w:rsidRPr="004C0F71">
        <w:rPr>
          <w:rFonts w:ascii="宋体" w:eastAsia="宋体" w:hAnsi="宋体" w:cs="宋体"/>
          <w:kern w:val="0"/>
          <w:sz w:val="24"/>
          <w:szCs w:val="24"/>
        </w:rPr>
        <w:t xml:space="preserve">　　</w:t>
      </w:r>
      <w:r w:rsidRPr="004C0F71">
        <w:rPr>
          <w:rFonts w:ascii="宋体" w:eastAsia="宋体" w:hAnsi="宋体" w:cs="宋体"/>
          <w:color w:val="0000FF"/>
          <w:kern w:val="0"/>
          <w:sz w:val="24"/>
          <w:szCs w:val="24"/>
        </w:rPr>
        <w:t>3.3 改性膨润土的吸附等温式</w:t>
      </w:r>
    </w:p>
    <w:p w:rsidR="004C0F71" w:rsidRPr="004C0F71" w:rsidRDefault="004C0F71" w:rsidP="004C0F71">
      <w:pPr>
        <w:widowControl/>
        <w:spacing w:before="100" w:beforeAutospacing="1" w:after="100" w:afterAutospacing="1"/>
        <w:ind w:firstLineChars="0" w:firstLine="0"/>
        <w:jc w:val="left"/>
        <w:rPr>
          <w:rFonts w:ascii="宋体" w:eastAsia="宋体" w:hAnsi="宋体" w:cs="宋体"/>
          <w:kern w:val="0"/>
          <w:sz w:val="24"/>
          <w:szCs w:val="24"/>
        </w:rPr>
      </w:pPr>
      <w:r w:rsidRPr="004C0F71">
        <w:rPr>
          <w:rFonts w:ascii="宋体" w:eastAsia="宋体" w:hAnsi="宋体" w:cs="宋体"/>
          <w:kern w:val="0"/>
          <w:sz w:val="24"/>
          <w:szCs w:val="24"/>
        </w:rPr>
        <w:t xml:space="preserve">　 　目前提出的最常用的吸附等温式有</w:t>
      </w:r>
      <w:proofErr w:type="spellStart"/>
      <w:r w:rsidRPr="004C0F71">
        <w:rPr>
          <w:rFonts w:ascii="宋体" w:eastAsia="宋体" w:hAnsi="宋体" w:cs="宋体"/>
          <w:kern w:val="0"/>
          <w:sz w:val="24"/>
          <w:szCs w:val="24"/>
        </w:rPr>
        <w:t>Freundlich</w:t>
      </w:r>
      <w:proofErr w:type="spellEnd"/>
      <w:r w:rsidRPr="004C0F71">
        <w:rPr>
          <w:rFonts w:ascii="宋体" w:eastAsia="宋体" w:hAnsi="宋体" w:cs="宋体"/>
          <w:kern w:val="0"/>
          <w:sz w:val="24"/>
          <w:szCs w:val="24"/>
        </w:rPr>
        <w:t>、Langmuir 和BET 吸附等温式。改性膨润土对染料的吸附等温线一般符合</w:t>
      </w:r>
      <w:proofErr w:type="spellStart"/>
      <w:r w:rsidRPr="004C0F71">
        <w:rPr>
          <w:rFonts w:ascii="宋体" w:eastAsia="宋体" w:hAnsi="宋体" w:cs="宋体"/>
          <w:kern w:val="0"/>
          <w:sz w:val="24"/>
          <w:szCs w:val="24"/>
        </w:rPr>
        <w:t>Freundlich</w:t>
      </w:r>
      <w:proofErr w:type="spellEnd"/>
      <w:r w:rsidRPr="004C0F71">
        <w:rPr>
          <w:rFonts w:ascii="宋体" w:eastAsia="宋体" w:hAnsi="宋体" w:cs="宋体"/>
          <w:kern w:val="0"/>
          <w:sz w:val="24"/>
          <w:szCs w:val="24"/>
        </w:rPr>
        <w:t xml:space="preserve"> 和Langmuir 等温线模型。</w:t>
      </w:r>
      <w:proofErr w:type="spellStart"/>
      <w:r w:rsidRPr="004C0F71">
        <w:rPr>
          <w:rFonts w:ascii="宋体" w:eastAsia="宋体" w:hAnsi="宋体" w:cs="宋体"/>
          <w:kern w:val="0"/>
          <w:sz w:val="24"/>
          <w:szCs w:val="24"/>
        </w:rPr>
        <w:t>Qian</w:t>
      </w:r>
      <w:proofErr w:type="spellEnd"/>
      <w:r w:rsidRPr="004C0F71">
        <w:rPr>
          <w:rFonts w:ascii="宋体" w:eastAsia="宋体" w:hAnsi="宋体" w:cs="宋体"/>
          <w:kern w:val="0"/>
          <w:sz w:val="24"/>
          <w:szCs w:val="24"/>
        </w:rPr>
        <w:t xml:space="preserve"> Li 等〔18〕利用阳离子聚合改性膨润土吸附非离子型和阴离子型染料，结果表明，改性膨润土对非离子型染料的吸附符合Langmuir 等温线模型，对阴离子型染料的吸附则符合</w:t>
      </w:r>
      <w:proofErr w:type="spellStart"/>
      <w:r w:rsidRPr="004C0F71">
        <w:rPr>
          <w:rFonts w:ascii="宋体" w:eastAsia="宋体" w:hAnsi="宋体" w:cs="宋体"/>
          <w:kern w:val="0"/>
          <w:sz w:val="24"/>
          <w:szCs w:val="24"/>
        </w:rPr>
        <w:t>Freundlich</w:t>
      </w:r>
      <w:proofErr w:type="spellEnd"/>
      <w:r w:rsidRPr="004C0F71">
        <w:rPr>
          <w:rFonts w:ascii="宋体" w:eastAsia="宋体" w:hAnsi="宋体" w:cs="宋体"/>
          <w:kern w:val="0"/>
          <w:sz w:val="24"/>
          <w:szCs w:val="24"/>
        </w:rPr>
        <w:t xml:space="preserve"> 等温线模型。张春等〔26〕利用壳聚糖改性膨润土吸附罗丹明，该吸附符合</w:t>
      </w:r>
      <w:proofErr w:type="spellStart"/>
      <w:r w:rsidRPr="004C0F71">
        <w:rPr>
          <w:rFonts w:ascii="宋体" w:eastAsia="宋体" w:hAnsi="宋体" w:cs="宋体"/>
          <w:kern w:val="0"/>
          <w:sz w:val="24"/>
          <w:szCs w:val="24"/>
        </w:rPr>
        <w:t>Freundlich</w:t>
      </w:r>
      <w:proofErr w:type="spellEnd"/>
      <w:r w:rsidRPr="004C0F71">
        <w:rPr>
          <w:rFonts w:ascii="宋体" w:eastAsia="宋体" w:hAnsi="宋体" w:cs="宋体"/>
          <w:kern w:val="0"/>
          <w:sz w:val="24"/>
          <w:szCs w:val="24"/>
        </w:rPr>
        <w:t>、Langmuir 等温线模型，但更符合Langmuir 等温线模型，其相关系数均在0.990 以上。邵红等〔29〕采用钼酸改性膨润土吸附碱性蓝染料，其吸附符合Langmuir 等温线模型。</w:t>
      </w:r>
    </w:p>
    <w:p w:rsidR="004C0F71" w:rsidRPr="004C0F71" w:rsidRDefault="004C0F71" w:rsidP="004C0F71">
      <w:pPr>
        <w:widowControl/>
        <w:spacing w:before="100" w:beforeAutospacing="1" w:after="100" w:afterAutospacing="1"/>
        <w:ind w:firstLineChars="0" w:firstLine="0"/>
        <w:jc w:val="left"/>
        <w:rPr>
          <w:rFonts w:ascii="宋体" w:eastAsia="宋体" w:hAnsi="宋体" w:cs="宋体"/>
          <w:kern w:val="0"/>
          <w:sz w:val="24"/>
          <w:szCs w:val="24"/>
        </w:rPr>
      </w:pPr>
      <w:r w:rsidRPr="004C0F71">
        <w:rPr>
          <w:rFonts w:ascii="宋体" w:eastAsia="宋体" w:hAnsi="宋体" w:cs="宋体"/>
          <w:kern w:val="0"/>
          <w:sz w:val="24"/>
          <w:szCs w:val="24"/>
        </w:rPr>
        <w:t xml:space="preserve">　</w:t>
      </w:r>
      <w:r w:rsidRPr="004C0F71">
        <w:rPr>
          <w:rFonts w:ascii="宋体" w:eastAsia="宋体" w:hAnsi="宋体" w:cs="宋体"/>
          <w:color w:val="FF0000"/>
          <w:kern w:val="0"/>
          <w:sz w:val="24"/>
          <w:szCs w:val="24"/>
        </w:rPr>
        <w:t xml:space="preserve">　4 结语</w:t>
      </w:r>
    </w:p>
    <w:p w:rsidR="004C0F71" w:rsidRPr="004C0F71" w:rsidRDefault="004C0F71" w:rsidP="004C0F71">
      <w:pPr>
        <w:widowControl/>
        <w:spacing w:before="100" w:beforeAutospacing="1" w:after="100" w:afterAutospacing="1"/>
        <w:ind w:firstLine="480"/>
        <w:jc w:val="left"/>
        <w:rPr>
          <w:rFonts w:ascii="宋体" w:eastAsia="宋体" w:hAnsi="宋体" w:cs="宋体"/>
          <w:kern w:val="0"/>
          <w:sz w:val="24"/>
          <w:szCs w:val="24"/>
        </w:rPr>
      </w:pPr>
      <w:r w:rsidRPr="004C0F71">
        <w:rPr>
          <w:rFonts w:ascii="宋体" w:eastAsia="宋体" w:hAnsi="宋体" w:cs="宋体"/>
          <w:kern w:val="0"/>
          <w:sz w:val="24"/>
          <w:szCs w:val="24"/>
        </w:rPr>
        <w:lastRenderedPageBreak/>
        <w:t>膨润土作为一种有效的吸附剂，具有诸多优点：储量丰富廉价易得；具有较高的化学和生物稳定性；对环境无污染，活化法或添加改性剂法简单易行；改性膨润土 对染料的去除效果明显，特别是有机改性膨润土对废水中的染料吸附去除效果较好。因此，研究采用改性膨润土处理染料废水具有广阔的社会经济效益，对环境治理 也具有重大的意义。但是目前对膨润土的研究仅限于实验室阶段，所以，如何更系统全面地研究膨润土并将其研究成果应用于实际生产，还有待做更深入细致的工 作。</w:t>
      </w:r>
    </w:p>
    <w:sectPr w:rsidR="004C0F71" w:rsidRPr="004C0F71" w:rsidSect="00800F08">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C0F71"/>
    <w:rsid w:val="00272FB6"/>
    <w:rsid w:val="004C0F71"/>
    <w:rsid w:val="005C4134"/>
    <w:rsid w:val="00800F08"/>
    <w:rsid w:val="00CE6C3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ind w:firstLineChars="200" w:firstLine="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0F08"/>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C0F71"/>
    <w:pPr>
      <w:widowControl/>
      <w:spacing w:before="100" w:beforeAutospacing="1" w:after="100" w:afterAutospacing="1"/>
      <w:ind w:firstLineChars="0" w:firstLine="0"/>
      <w:jc w:val="left"/>
    </w:pPr>
    <w:rPr>
      <w:rFonts w:ascii="宋体" w:eastAsia="宋体" w:hAnsi="宋体" w:cs="宋体"/>
      <w:kern w:val="0"/>
      <w:sz w:val="24"/>
      <w:szCs w:val="24"/>
    </w:rPr>
  </w:style>
  <w:style w:type="paragraph" w:styleId="a4">
    <w:name w:val="Balloon Text"/>
    <w:basedOn w:val="a"/>
    <w:link w:val="Char"/>
    <w:uiPriority w:val="99"/>
    <w:semiHidden/>
    <w:unhideWhenUsed/>
    <w:rsid w:val="004C0F71"/>
    <w:rPr>
      <w:sz w:val="18"/>
      <w:szCs w:val="18"/>
    </w:rPr>
  </w:style>
  <w:style w:type="character" w:customStyle="1" w:styleId="Char">
    <w:name w:val="批注框文本 Char"/>
    <w:basedOn w:val="a0"/>
    <w:link w:val="a4"/>
    <w:uiPriority w:val="99"/>
    <w:semiHidden/>
    <w:rsid w:val="004C0F71"/>
    <w:rPr>
      <w:sz w:val="18"/>
      <w:szCs w:val="18"/>
    </w:rPr>
  </w:style>
</w:styles>
</file>

<file path=word/webSettings.xml><?xml version="1.0" encoding="utf-8"?>
<w:webSettings xmlns:r="http://schemas.openxmlformats.org/officeDocument/2006/relationships" xmlns:w="http://schemas.openxmlformats.org/wordprocessingml/2006/main">
  <w:divs>
    <w:div w:id="117644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615</Words>
  <Characters>3507</Characters>
  <Application>Microsoft Office Word</Application>
  <DocSecurity>0</DocSecurity>
  <Lines>29</Lines>
  <Paragraphs>8</Paragraphs>
  <ScaleCrop>false</ScaleCrop>
  <Company>CHINA</Company>
  <LinksUpToDate>false</LinksUpToDate>
  <CharactersWithSpaces>4114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VIPUSER</dc:creator>
  <cp:keywords/>
  <dc:description/>
  <cp:lastModifiedBy>VIPUSER</cp:lastModifiedBy>
  <cp:revision>1</cp:revision>
  <dcterms:created xsi:type="dcterms:W3CDTF">2015-05-29T08:03:00Z</dcterms:created>
  <dcterms:modified xsi:type="dcterms:W3CDTF">2015-05-29T08:04:00Z</dcterms:modified>
</cp:coreProperties>
</file>